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CD8" w:rsidRDefault="00FB1CD8" w:rsidP="004866D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Uchwała Nr </w:t>
      </w:r>
      <w:r w:rsidR="00C54900">
        <w:rPr>
          <w:b/>
          <w:szCs w:val="24"/>
        </w:rPr>
        <w:t>I</w:t>
      </w:r>
      <w:r>
        <w:rPr>
          <w:b/>
          <w:szCs w:val="24"/>
        </w:rPr>
        <w:t>/</w:t>
      </w:r>
      <w:r w:rsidR="004866D2">
        <w:rPr>
          <w:b/>
          <w:szCs w:val="24"/>
        </w:rPr>
        <w:t>3</w:t>
      </w:r>
      <w:r>
        <w:rPr>
          <w:b/>
          <w:szCs w:val="24"/>
        </w:rPr>
        <w:t>/2018</w:t>
      </w:r>
    </w:p>
    <w:p w:rsidR="00FB1CD8" w:rsidRDefault="00FB1CD8" w:rsidP="00FB1CD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Rady Miasta Stoczek Łukowski</w:t>
      </w:r>
    </w:p>
    <w:p w:rsidR="00FB1CD8" w:rsidRDefault="00FB1CD8" w:rsidP="00FB1CD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z dnia</w:t>
      </w:r>
      <w:r w:rsidR="00F861C3">
        <w:rPr>
          <w:b/>
          <w:szCs w:val="24"/>
        </w:rPr>
        <w:t xml:space="preserve"> 19 </w:t>
      </w:r>
      <w:r w:rsidR="00C54900">
        <w:rPr>
          <w:b/>
          <w:szCs w:val="24"/>
        </w:rPr>
        <w:t>listopada</w:t>
      </w:r>
      <w:r>
        <w:rPr>
          <w:b/>
          <w:szCs w:val="24"/>
        </w:rPr>
        <w:t xml:space="preserve"> 2018 r.</w:t>
      </w:r>
    </w:p>
    <w:p w:rsidR="00FB1CD8" w:rsidRDefault="00FB1CD8" w:rsidP="00FB1CD8">
      <w:pPr>
        <w:spacing w:after="0" w:line="240" w:lineRule="auto"/>
        <w:rPr>
          <w:szCs w:val="24"/>
        </w:rPr>
      </w:pPr>
    </w:p>
    <w:p w:rsidR="00FB1CD8" w:rsidRDefault="00FB1CD8" w:rsidP="00FB1CD8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zmieniająca uchwałę w sprawie powołania stałych Komisji Rady Miasta, ustalenia przedmiotu ich działania oraz liczby członków poszczególnych Komisji</w:t>
      </w:r>
    </w:p>
    <w:p w:rsidR="00FB1CD8" w:rsidRDefault="00FB1CD8" w:rsidP="00FB1CD8">
      <w:pPr>
        <w:spacing w:after="0" w:line="240" w:lineRule="auto"/>
        <w:rPr>
          <w:szCs w:val="24"/>
        </w:rPr>
      </w:pPr>
    </w:p>
    <w:p w:rsidR="004866D2" w:rsidRDefault="004866D2" w:rsidP="00FB1CD8">
      <w:pPr>
        <w:spacing w:after="0" w:line="240" w:lineRule="auto"/>
        <w:rPr>
          <w:szCs w:val="24"/>
        </w:rPr>
      </w:pPr>
    </w:p>
    <w:p w:rsidR="00FB1CD8" w:rsidRDefault="00FB1CD8" w:rsidP="00FB1CD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Na podstawie art. 21 ust. 1 ustawy z dnia 8 marca 1990 r. o samorządzie gminnym </w:t>
      </w:r>
      <w:r w:rsidR="00286530">
        <w:rPr>
          <w:szCs w:val="24"/>
        </w:rPr>
        <w:t xml:space="preserve">                      </w:t>
      </w:r>
      <w:r>
        <w:rPr>
          <w:szCs w:val="24"/>
        </w:rPr>
        <w:t xml:space="preserve">(Dz. U. z 2018 r. poz. 994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 oraz art. 15 ustawy z dnia 11 stycznia 2018 r. o zmianie niektórych ustaw w celu zwiększenia udziału obywateli w procesie wybierania, funkcjonowania i kontrolowania niektórych organów publicznych (Dz. U. z 2018 r. poz. 130</w:t>
      </w:r>
      <w:bookmarkStart w:id="0" w:name="_GoBack"/>
      <w:bookmarkEnd w:id="0"/>
      <w:r>
        <w:rPr>
          <w:szCs w:val="24"/>
        </w:rPr>
        <w:t>) Rada Miasta Stoczek Łukowski uchwala, co następuje:</w:t>
      </w:r>
    </w:p>
    <w:p w:rsidR="00FB1CD8" w:rsidRDefault="00FB1CD8" w:rsidP="00FB1CD8">
      <w:pPr>
        <w:spacing w:after="0" w:line="240" w:lineRule="auto"/>
        <w:jc w:val="both"/>
        <w:rPr>
          <w:szCs w:val="24"/>
        </w:rPr>
      </w:pPr>
    </w:p>
    <w:p w:rsidR="004866D2" w:rsidRDefault="004866D2" w:rsidP="00FB1CD8">
      <w:pPr>
        <w:spacing w:after="0" w:line="240" w:lineRule="auto"/>
        <w:jc w:val="both"/>
        <w:rPr>
          <w:szCs w:val="24"/>
        </w:rPr>
      </w:pPr>
    </w:p>
    <w:p w:rsidR="00FB1CD8" w:rsidRPr="000E43E6" w:rsidRDefault="00FB1CD8" w:rsidP="000E43E6">
      <w:pPr>
        <w:spacing w:after="0" w:line="240" w:lineRule="auto"/>
        <w:jc w:val="center"/>
        <w:rPr>
          <w:b/>
          <w:szCs w:val="24"/>
        </w:rPr>
      </w:pPr>
      <w:r w:rsidRPr="000E43E6">
        <w:rPr>
          <w:b/>
          <w:szCs w:val="24"/>
        </w:rPr>
        <w:t>§ 1.</w:t>
      </w:r>
    </w:p>
    <w:p w:rsidR="000E43E6" w:rsidRDefault="000E43E6" w:rsidP="00FB1CD8">
      <w:pPr>
        <w:spacing w:after="0" w:line="240" w:lineRule="auto"/>
        <w:jc w:val="center"/>
        <w:rPr>
          <w:b/>
          <w:szCs w:val="24"/>
        </w:rPr>
      </w:pPr>
    </w:p>
    <w:p w:rsidR="00FB1CD8" w:rsidRDefault="00FB1CD8" w:rsidP="00FB1CD8">
      <w:pPr>
        <w:spacing w:after="0" w:line="240" w:lineRule="auto"/>
        <w:rPr>
          <w:szCs w:val="24"/>
        </w:rPr>
      </w:pPr>
      <w:r w:rsidRPr="00FB1CD8">
        <w:rPr>
          <w:szCs w:val="24"/>
        </w:rPr>
        <w:t>W uchwale</w:t>
      </w:r>
      <w:r>
        <w:rPr>
          <w:szCs w:val="24"/>
        </w:rPr>
        <w:t xml:space="preserve"> Nr I/3/2002 Rady Miasta Stoczek Łukowski z dnia 18 listopada 2002 r. w sprawie </w:t>
      </w:r>
      <w:r w:rsidRPr="00FB1CD8">
        <w:rPr>
          <w:szCs w:val="24"/>
        </w:rPr>
        <w:t>powołania stałych Komisji Rady Miasta, ustalenia przedmiotu ich działania oraz liczby członków poszczególnych Komisji</w:t>
      </w:r>
      <w:r>
        <w:rPr>
          <w:szCs w:val="24"/>
        </w:rPr>
        <w:t>, zmienionej uchwałą Nr VI/33/2003 z dnia 16 kwietnia 2003 r.</w:t>
      </w:r>
      <w:r w:rsidR="00786814">
        <w:rPr>
          <w:szCs w:val="24"/>
        </w:rPr>
        <w:t>,</w:t>
      </w:r>
      <w:r>
        <w:rPr>
          <w:szCs w:val="24"/>
        </w:rPr>
        <w:t xml:space="preserve"> uchwałą Nr VIII/39/2003 z dnia 11 lipca 2003 r., </w:t>
      </w:r>
      <w:r w:rsidR="000E43E6">
        <w:rPr>
          <w:szCs w:val="24"/>
        </w:rPr>
        <w:t>oraz uchwałą Nr XVII/</w:t>
      </w:r>
      <w:r w:rsidR="00373AA6">
        <w:rPr>
          <w:szCs w:val="24"/>
        </w:rPr>
        <w:t>84</w:t>
      </w:r>
      <w:r w:rsidR="000E43E6">
        <w:rPr>
          <w:szCs w:val="24"/>
        </w:rPr>
        <w:t xml:space="preserve">/2016                   z dnia 8 lipca 2016 r. </w:t>
      </w:r>
      <w:r>
        <w:rPr>
          <w:szCs w:val="24"/>
        </w:rPr>
        <w:t>wprowadza się następujące zmiany</w:t>
      </w:r>
      <w:r w:rsidR="000E43E6">
        <w:rPr>
          <w:szCs w:val="24"/>
        </w:rPr>
        <w:t xml:space="preserve"> :</w:t>
      </w:r>
    </w:p>
    <w:p w:rsidR="000E43E6" w:rsidRDefault="000E43E6" w:rsidP="00FB1CD8">
      <w:pPr>
        <w:spacing w:after="0" w:line="240" w:lineRule="auto"/>
        <w:rPr>
          <w:szCs w:val="24"/>
        </w:rPr>
      </w:pPr>
    </w:p>
    <w:p w:rsidR="000E43E6" w:rsidRDefault="000E43E6" w:rsidP="00FB1CD8">
      <w:pPr>
        <w:spacing w:after="0" w:line="240" w:lineRule="auto"/>
        <w:rPr>
          <w:szCs w:val="24"/>
        </w:rPr>
      </w:pPr>
      <w:r>
        <w:rPr>
          <w:szCs w:val="24"/>
        </w:rPr>
        <w:t>1. w § 1 w ust. 1 dodaje się pkt 4 w brzmieniu: „ 4) Komisja Skarg, Wniosków i Petycji</w:t>
      </w:r>
      <w:r w:rsidR="00FB1C4B">
        <w:rPr>
          <w:szCs w:val="24"/>
        </w:rPr>
        <w:t xml:space="preserve">                  </w:t>
      </w:r>
      <w:r>
        <w:rPr>
          <w:szCs w:val="24"/>
        </w:rPr>
        <w:t xml:space="preserve"> – </w:t>
      </w:r>
      <w:r w:rsidR="00CD5AC5">
        <w:rPr>
          <w:szCs w:val="24"/>
        </w:rPr>
        <w:t>3</w:t>
      </w:r>
      <w:r>
        <w:rPr>
          <w:szCs w:val="24"/>
        </w:rPr>
        <w:t xml:space="preserve"> członków Komisji.”;</w:t>
      </w:r>
    </w:p>
    <w:p w:rsidR="000E43E6" w:rsidRDefault="000E43E6" w:rsidP="00FB1CD8">
      <w:pPr>
        <w:spacing w:after="0" w:line="240" w:lineRule="auto"/>
        <w:rPr>
          <w:szCs w:val="24"/>
        </w:rPr>
      </w:pPr>
    </w:p>
    <w:p w:rsidR="000E43E6" w:rsidRDefault="000E43E6" w:rsidP="00FB1CD8">
      <w:pPr>
        <w:spacing w:after="0" w:line="240" w:lineRule="auto"/>
        <w:rPr>
          <w:szCs w:val="24"/>
        </w:rPr>
      </w:pPr>
      <w:r>
        <w:rPr>
          <w:szCs w:val="24"/>
        </w:rPr>
        <w:t>2. w § 2 dodaje się ust. 4 w brzmieniu: „ 4. Zasady i tryb działania Komisji Skarg, Wniosków i Petycji określa Statut Miasta.”</w:t>
      </w:r>
    </w:p>
    <w:p w:rsidR="000E43E6" w:rsidRDefault="000E43E6" w:rsidP="00FB1CD8">
      <w:pPr>
        <w:spacing w:after="0" w:line="240" w:lineRule="auto"/>
        <w:rPr>
          <w:szCs w:val="24"/>
        </w:rPr>
      </w:pPr>
    </w:p>
    <w:p w:rsidR="004866D2" w:rsidRDefault="004866D2" w:rsidP="00FB1CD8">
      <w:pPr>
        <w:spacing w:after="0" w:line="240" w:lineRule="auto"/>
        <w:rPr>
          <w:szCs w:val="24"/>
        </w:rPr>
      </w:pPr>
    </w:p>
    <w:p w:rsidR="000E43E6" w:rsidRDefault="000E43E6" w:rsidP="000E43E6">
      <w:pPr>
        <w:spacing w:after="0" w:line="240" w:lineRule="auto"/>
        <w:jc w:val="center"/>
        <w:rPr>
          <w:b/>
          <w:szCs w:val="24"/>
        </w:rPr>
      </w:pPr>
      <w:r w:rsidRPr="000E43E6">
        <w:rPr>
          <w:b/>
          <w:szCs w:val="24"/>
        </w:rPr>
        <w:t>§ 2.</w:t>
      </w:r>
    </w:p>
    <w:p w:rsidR="000E43E6" w:rsidRDefault="000E43E6" w:rsidP="000E43E6">
      <w:pPr>
        <w:spacing w:after="0" w:line="240" w:lineRule="auto"/>
        <w:jc w:val="center"/>
        <w:rPr>
          <w:b/>
          <w:szCs w:val="24"/>
        </w:rPr>
      </w:pPr>
    </w:p>
    <w:p w:rsidR="000E43E6" w:rsidRDefault="004A45F4" w:rsidP="000E43E6">
      <w:pPr>
        <w:spacing w:after="0" w:line="240" w:lineRule="auto"/>
        <w:rPr>
          <w:szCs w:val="24"/>
        </w:rPr>
      </w:pPr>
      <w:r w:rsidRPr="004A45F4">
        <w:rPr>
          <w:szCs w:val="24"/>
        </w:rPr>
        <w:t xml:space="preserve">Wykonanie uchwały powierza się </w:t>
      </w:r>
      <w:r w:rsidR="00FB1C4B">
        <w:rPr>
          <w:szCs w:val="24"/>
        </w:rPr>
        <w:t>Przewodniczącemu Rady Miasta Stoczek Łukowski.</w:t>
      </w:r>
    </w:p>
    <w:p w:rsidR="00FB1C4B" w:rsidRDefault="00FB1C4B" w:rsidP="000E43E6">
      <w:pPr>
        <w:spacing w:after="0" w:line="240" w:lineRule="auto"/>
        <w:rPr>
          <w:szCs w:val="24"/>
        </w:rPr>
      </w:pPr>
    </w:p>
    <w:p w:rsidR="004866D2" w:rsidRDefault="004866D2" w:rsidP="000E43E6">
      <w:pPr>
        <w:spacing w:after="0" w:line="240" w:lineRule="auto"/>
        <w:rPr>
          <w:szCs w:val="24"/>
        </w:rPr>
      </w:pPr>
    </w:p>
    <w:p w:rsidR="00FB1C4B" w:rsidRDefault="00FB1C4B" w:rsidP="00FB1C4B">
      <w:pPr>
        <w:spacing w:after="0" w:line="240" w:lineRule="auto"/>
        <w:jc w:val="center"/>
        <w:rPr>
          <w:b/>
          <w:szCs w:val="24"/>
        </w:rPr>
      </w:pPr>
      <w:r w:rsidRPr="00FB1C4B">
        <w:rPr>
          <w:b/>
          <w:szCs w:val="24"/>
        </w:rPr>
        <w:t>§ 3.</w:t>
      </w:r>
    </w:p>
    <w:p w:rsidR="004866D2" w:rsidRDefault="004866D2" w:rsidP="00FB1C4B">
      <w:pPr>
        <w:spacing w:after="0" w:line="240" w:lineRule="auto"/>
        <w:jc w:val="center"/>
        <w:rPr>
          <w:b/>
          <w:szCs w:val="24"/>
        </w:rPr>
      </w:pPr>
    </w:p>
    <w:p w:rsidR="00CD5AC5" w:rsidRDefault="00FB1C4B" w:rsidP="00CD5AC5">
      <w:r w:rsidRPr="00FB1C4B">
        <w:rPr>
          <w:szCs w:val="24"/>
        </w:rPr>
        <w:t>Uchwała wchodzi w życie z dniem podjęcia</w:t>
      </w:r>
      <w:r w:rsidR="00CD5AC5">
        <w:t>.</w:t>
      </w:r>
    </w:p>
    <w:sectPr w:rsidR="00CD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D8"/>
    <w:rsid w:val="000E43E6"/>
    <w:rsid w:val="00286530"/>
    <w:rsid w:val="00373AA6"/>
    <w:rsid w:val="004866D2"/>
    <w:rsid w:val="004A45F4"/>
    <w:rsid w:val="0052453A"/>
    <w:rsid w:val="00786814"/>
    <w:rsid w:val="00952C35"/>
    <w:rsid w:val="00A61EA2"/>
    <w:rsid w:val="00A6658D"/>
    <w:rsid w:val="00C54900"/>
    <w:rsid w:val="00CD5AC5"/>
    <w:rsid w:val="00E97FD1"/>
    <w:rsid w:val="00F861C3"/>
    <w:rsid w:val="00FB1C4B"/>
    <w:rsid w:val="00FB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60FD"/>
  <w15:chartTrackingRefBased/>
  <w15:docId w15:val="{F6ED162E-B001-44C6-AA4B-9D8E211E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CD8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15</cp:revision>
  <cp:lastPrinted>2018-11-19T13:59:00Z</cp:lastPrinted>
  <dcterms:created xsi:type="dcterms:W3CDTF">2018-08-09T08:53:00Z</dcterms:created>
  <dcterms:modified xsi:type="dcterms:W3CDTF">2018-11-19T15:35:00Z</dcterms:modified>
</cp:coreProperties>
</file>